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C6D" w:rsidRPr="006243D1" w:rsidRDefault="00017C48" w:rsidP="00500C6D">
      <w:pPr>
        <w:pStyle w:val="a3"/>
      </w:pPr>
      <w:r>
        <w:t>ПРОТОКОЛ №2</w:t>
      </w:r>
      <w:r w:rsidR="00500C6D" w:rsidRPr="006243D1">
        <w:t>П-</w:t>
      </w:r>
      <w:r w:rsidR="007D04F8">
        <w:t>4</w:t>
      </w:r>
      <w:r w:rsidR="00500C6D" w:rsidRPr="006243D1">
        <w:t>-20</w:t>
      </w:r>
      <w:r w:rsidR="0059310A">
        <w:t>20</w:t>
      </w:r>
    </w:p>
    <w:p w:rsidR="00871B9D" w:rsidRDefault="007D04F8" w:rsidP="00500C6D">
      <w:pPr>
        <w:pStyle w:val="a3"/>
      </w:pPr>
      <w:r>
        <w:t>об</w:t>
      </w:r>
      <w:r w:rsidR="00017C48">
        <w:t xml:space="preserve"> итог</w:t>
      </w:r>
      <w:r>
        <w:t>ах</w:t>
      </w:r>
      <w:r w:rsidR="00703C43">
        <w:t xml:space="preserve"> </w:t>
      </w:r>
      <w:r w:rsidR="00500C6D" w:rsidRPr="00476A3B">
        <w:t xml:space="preserve"> торгов №</w:t>
      </w:r>
      <w:r>
        <w:t>4</w:t>
      </w:r>
      <w:r w:rsidR="00500C6D" w:rsidRPr="00476A3B">
        <w:t>-20</w:t>
      </w:r>
      <w:r w:rsidR="0059310A">
        <w:t>20</w:t>
      </w:r>
      <w:r w:rsidR="00500C6D" w:rsidRPr="00476A3B">
        <w:t xml:space="preserve"> по  продаже муниципального имущества </w:t>
      </w:r>
      <w:r w:rsidR="0059310A">
        <w:t>на открытом аукционе</w:t>
      </w:r>
      <w:r w:rsidR="00BB5948">
        <w:t xml:space="preserve"> в электронной форме</w:t>
      </w:r>
      <w:r w:rsidR="00871B9D">
        <w:t>, лот №</w:t>
      </w:r>
      <w:r w:rsidR="00423F8C">
        <w:t>6</w:t>
      </w:r>
    </w:p>
    <w:p w:rsidR="007D04F8" w:rsidRPr="002D249D" w:rsidRDefault="007D04F8" w:rsidP="007D04F8">
      <w:pPr>
        <w:pStyle w:val="a3"/>
      </w:pPr>
      <w:r>
        <w:t>(</w:t>
      </w:r>
      <w:r w:rsidRPr="002D249D">
        <w:t xml:space="preserve">процедура </w:t>
      </w:r>
      <w:r w:rsidRPr="00153B24">
        <w:rPr>
          <w:bCs w:val="0"/>
        </w:rPr>
        <w:t>178fz260220000</w:t>
      </w:r>
      <w:r w:rsidR="003F5559">
        <w:rPr>
          <w:bCs w:val="0"/>
        </w:rPr>
        <w:t>1</w:t>
      </w:r>
      <w:r w:rsidR="00423F8C">
        <w:rPr>
          <w:bCs w:val="0"/>
        </w:rPr>
        <w:t>9</w:t>
      </w:r>
      <w:r w:rsidRPr="002D249D">
        <w:rPr>
          <w:bCs w:val="0"/>
        </w:rPr>
        <w:t>)</w:t>
      </w:r>
    </w:p>
    <w:p w:rsidR="00500C6D" w:rsidRPr="006243D1" w:rsidRDefault="007D04F8" w:rsidP="007D04F8">
      <w:pPr>
        <w:pStyle w:val="a3"/>
        <w:rPr>
          <w:b w:val="0"/>
        </w:rPr>
      </w:pPr>
      <w:r>
        <w:t xml:space="preserve"> </w:t>
      </w:r>
      <w:r w:rsidR="00500C6D" w:rsidRPr="006243D1">
        <w:t xml:space="preserve">  </w:t>
      </w:r>
      <w:r w:rsidR="00500C6D" w:rsidRPr="006243D1">
        <w:rPr>
          <w:b w:val="0"/>
        </w:rPr>
        <w:t xml:space="preserve">с.Юргинское                                                                                      </w:t>
      </w:r>
      <w:r w:rsidR="00500C6D">
        <w:rPr>
          <w:b w:val="0"/>
        </w:rPr>
        <w:t xml:space="preserve">        </w:t>
      </w:r>
      <w:r w:rsidR="00500C6D" w:rsidRPr="006243D1">
        <w:rPr>
          <w:b w:val="0"/>
        </w:rPr>
        <w:t xml:space="preserve">          </w:t>
      </w:r>
      <w:r>
        <w:rPr>
          <w:b w:val="0"/>
        </w:rPr>
        <w:t xml:space="preserve">        30</w:t>
      </w:r>
      <w:r w:rsidR="00500C6D">
        <w:rPr>
          <w:b w:val="0"/>
        </w:rPr>
        <w:t>.</w:t>
      </w:r>
      <w:r w:rsidR="00057425">
        <w:rPr>
          <w:b w:val="0"/>
        </w:rPr>
        <w:t>0</w:t>
      </w:r>
      <w:r>
        <w:rPr>
          <w:b w:val="0"/>
        </w:rPr>
        <w:t>3</w:t>
      </w:r>
      <w:r w:rsidR="00500C6D">
        <w:rPr>
          <w:b w:val="0"/>
        </w:rPr>
        <w:t>.20</w:t>
      </w:r>
      <w:r w:rsidR="00057425">
        <w:rPr>
          <w:b w:val="0"/>
        </w:rPr>
        <w:t>20</w:t>
      </w:r>
      <w:r w:rsidR="00500C6D" w:rsidRPr="006243D1">
        <w:rPr>
          <w:b w:val="0"/>
        </w:rPr>
        <w:t xml:space="preserve">                                                                                                  </w:t>
      </w:r>
    </w:p>
    <w:p w:rsidR="00500C6D" w:rsidRPr="006243D1" w:rsidRDefault="00500C6D" w:rsidP="00500C6D">
      <w:pPr>
        <w:rPr>
          <w:bCs/>
        </w:rPr>
      </w:pPr>
    </w:p>
    <w:p w:rsidR="00500C6D" w:rsidRPr="00820319" w:rsidRDefault="00500C6D" w:rsidP="00500C6D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Продавец: Администрация </w:t>
      </w:r>
      <w:r w:rsidRPr="00820319">
        <w:rPr>
          <w:color w:val="000000"/>
        </w:rPr>
        <w:t>Юргинского муниципального района</w:t>
      </w:r>
    </w:p>
    <w:p w:rsidR="00017C48" w:rsidRPr="00820319" w:rsidRDefault="0059310A" w:rsidP="00017C48">
      <w:pPr>
        <w:pStyle w:val="a6"/>
        <w:numPr>
          <w:ilvl w:val="0"/>
          <w:numId w:val="1"/>
        </w:numPr>
        <w:tabs>
          <w:tab w:val="left" w:pos="360"/>
          <w:tab w:val="left" w:pos="540"/>
        </w:tabs>
        <w:ind w:left="284" w:hanging="284"/>
        <w:jc w:val="both"/>
      </w:pPr>
      <w:r w:rsidRPr="00820319">
        <w:rPr>
          <w:color w:val="000000"/>
        </w:rPr>
        <w:t>Способ приватизации: аукцион, открытый по составу участников. Форма торгов: электронная. Форма подачи предложения о цене имущества: открытая</w:t>
      </w:r>
      <w:r w:rsidR="00E44DCD">
        <w:rPr>
          <w:color w:val="000000"/>
        </w:rPr>
        <w:t>.</w:t>
      </w:r>
      <w:r w:rsidRPr="00820319">
        <w:t xml:space="preserve"> </w:t>
      </w:r>
      <w:r w:rsidR="00017C48" w:rsidRPr="00820319">
        <w:rPr>
          <w:bCs/>
        </w:rPr>
        <w:t>Процедура:</w:t>
      </w:r>
      <w:r w:rsidR="00017C48" w:rsidRPr="00820319">
        <w:t xml:space="preserve"> </w:t>
      </w:r>
      <w:r w:rsidR="007D04F8" w:rsidRPr="00153B24">
        <w:t>178fz260220000</w:t>
      </w:r>
      <w:r w:rsidR="007D04F8">
        <w:t>04</w:t>
      </w:r>
      <w:r w:rsidR="00017C48" w:rsidRPr="00820319">
        <w:t>.</w:t>
      </w:r>
    </w:p>
    <w:p w:rsidR="00017C48" w:rsidRPr="00820319" w:rsidRDefault="00017C48" w:rsidP="00017C48">
      <w:pPr>
        <w:numPr>
          <w:ilvl w:val="0"/>
          <w:numId w:val="1"/>
        </w:numPr>
        <w:ind w:left="284" w:hanging="284"/>
        <w:jc w:val="both"/>
      </w:pPr>
      <w:r w:rsidRPr="00820319">
        <w:t xml:space="preserve">Оператор электронной площадки: Акционерное общество «Единая электронная торговая площадка» (АО «ЕЭТП»). </w:t>
      </w:r>
    </w:p>
    <w:p w:rsidR="009D7856" w:rsidRPr="00423F8C" w:rsidRDefault="00500C6D" w:rsidP="009D7856">
      <w:pPr>
        <w:pStyle w:val="a6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</w:pPr>
      <w:r w:rsidRPr="00820319">
        <w:t xml:space="preserve">Предмет торгов: </w:t>
      </w:r>
      <w:r w:rsidR="00423F8C" w:rsidRPr="00E90289">
        <w:t>Мусоровоз, марка, модель ТС МК-3451-01 на шасси МАЗ-5550В5,  2015 года выпуска, идентификационный номер Х89345101</w:t>
      </w:r>
      <w:r w:rsidR="00423F8C" w:rsidRPr="00E90289">
        <w:rPr>
          <w:lang w:val="en-US"/>
        </w:rPr>
        <w:t>F</w:t>
      </w:r>
      <w:r w:rsidR="00423F8C" w:rsidRPr="00E90289">
        <w:t>0</w:t>
      </w:r>
      <w:r w:rsidR="00423F8C" w:rsidRPr="00E90289">
        <w:rPr>
          <w:lang w:val="en-US"/>
        </w:rPr>
        <w:t>AA</w:t>
      </w:r>
      <w:r w:rsidR="00423F8C" w:rsidRPr="00E90289">
        <w:t xml:space="preserve">3002, модель, № двигателя ЯМЗ-536 </w:t>
      </w:r>
      <w:r w:rsidR="00423F8C" w:rsidRPr="00E90289">
        <w:rPr>
          <w:lang w:val="en-US"/>
        </w:rPr>
        <w:t>D</w:t>
      </w:r>
      <w:r w:rsidR="00423F8C" w:rsidRPr="00E90289">
        <w:t xml:space="preserve">0009026, шасси </w:t>
      </w:r>
      <w:r w:rsidR="00423F8C" w:rsidRPr="00423F8C">
        <w:t xml:space="preserve">№ </w:t>
      </w:r>
      <w:r w:rsidR="00423F8C" w:rsidRPr="00423F8C">
        <w:rPr>
          <w:lang w:val="en-US"/>
        </w:rPr>
        <w:t>Y</w:t>
      </w:r>
      <w:r w:rsidR="00423F8C" w:rsidRPr="00423F8C">
        <w:t>ЗМ5550В5Е0000127, кузов № отсутствует, цвет кузова -  белый, государственный номер Р732ОР72.</w:t>
      </w:r>
      <w:r w:rsidR="002E28DD" w:rsidRPr="00423F8C">
        <w:t xml:space="preserve"> </w:t>
      </w:r>
    </w:p>
    <w:p w:rsidR="009D7856" w:rsidRPr="00423F8C" w:rsidRDefault="009D7856" w:rsidP="009D7856">
      <w:pPr>
        <w:numPr>
          <w:ilvl w:val="0"/>
          <w:numId w:val="1"/>
        </w:numPr>
        <w:tabs>
          <w:tab w:val="left" w:pos="360"/>
        </w:tabs>
        <w:ind w:hanging="720"/>
        <w:jc w:val="both"/>
        <w:rPr>
          <w:color w:val="000000"/>
        </w:rPr>
      </w:pPr>
      <w:r w:rsidRPr="00423F8C">
        <w:rPr>
          <w:color w:val="000000"/>
        </w:rPr>
        <w:t>Стоимостные характеристики: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2"/>
        <w:gridCol w:w="2977"/>
        <w:gridCol w:w="2126"/>
      </w:tblGrid>
      <w:tr w:rsidR="002E28DD" w:rsidRPr="00423F8C" w:rsidTr="007D04F8">
        <w:tc>
          <w:tcPr>
            <w:tcW w:w="4252" w:type="dxa"/>
          </w:tcPr>
          <w:p w:rsidR="002E28DD" w:rsidRPr="00423F8C" w:rsidRDefault="002E28DD" w:rsidP="00952C88">
            <w:pPr>
              <w:tabs>
                <w:tab w:val="left" w:pos="360"/>
              </w:tabs>
              <w:rPr>
                <w:color w:val="000000"/>
              </w:rPr>
            </w:pPr>
            <w:r w:rsidRPr="00423F8C">
              <w:rPr>
                <w:color w:val="000000"/>
              </w:rPr>
              <w:t>Начальная цена с учетом НДС, руб.</w:t>
            </w:r>
          </w:p>
        </w:tc>
        <w:tc>
          <w:tcPr>
            <w:tcW w:w="2977" w:type="dxa"/>
          </w:tcPr>
          <w:p w:rsidR="002E28DD" w:rsidRPr="00423F8C" w:rsidRDefault="002E28DD" w:rsidP="00952C88">
            <w:pPr>
              <w:tabs>
                <w:tab w:val="left" w:pos="360"/>
              </w:tabs>
              <w:rPr>
                <w:color w:val="000000"/>
              </w:rPr>
            </w:pPr>
            <w:r w:rsidRPr="00423F8C">
              <w:rPr>
                <w:color w:val="000000"/>
              </w:rPr>
              <w:t>«Шаг аукциона», руб.</w:t>
            </w:r>
          </w:p>
        </w:tc>
        <w:tc>
          <w:tcPr>
            <w:tcW w:w="2126" w:type="dxa"/>
          </w:tcPr>
          <w:p w:rsidR="002E28DD" w:rsidRPr="00423F8C" w:rsidRDefault="002E28DD" w:rsidP="00952C88">
            <w:pPr>
              <w:tabs>
                <w:tab w:val="left" w:pos="360"/>
              </w:tabs>
              <w:rPr>
                <w:color w:val="000000"/>
              </w:rPr>
            </w:pPr>
            <w:r w:rsidRPr="00423F8C">
              <w:rPr>
                <w:color w:val="000000"/>
              </w:rPr>
              <w:t>Задаток, руб.</w:t>
            </w:r>
          </w:p>
        </w:tc>
      </w:tr>
      <w:tr w:rsidR="00423F8C" w:rsidRPr="00423F8C" w:rsidTr="007D04F8">
        <w:tc>
          <w:tcPr>
            <w:tcW w:w="4252" w:type="dxa"/>
          </w:tcPr>
          <w:p w:rsidR="00423F8C" w:rsidRPr="00423F8C" w:rsidRDefault="00423F8C" w:rsidP="00423F8C">
            <w:pPr>
              <w:tabs>
                <w:tab w:val="left" w:pos="360"/>
              </w:tabs>
            </w:pPr>
            <w:r w:rsidRPr="00423F8C">
              <w:t>880 000,00</w:t>
            </w:r>
          </w:p>
        </w:tc>
        <w:tc>
          <w:tcPr>
            <w:tcW w:w="2977" w:type="dxa"/>
          </w:tcPr>
          <w:p w:rsidR="00423F8C" w:rsidRPr="00423F8C" w:rsidRDefault="00423F8C" w:rsidP="00423F8C">
            <w:pPr>
              <w:tabs>
                <w:tab w:val="left" w:pos="360"/>
              </w:tabs>
              <w:rPr>
                <w:color w:val="000000"/>
              </w:rPr>
            </w:pPr>
            <w:r w:rsidRPr="00423F8C">
              <w:rPr>
                <w:color w:val="000000"/>
              </w:rPr>
              <w:t>44 000,00</w:t>
            </w:r>
          </w:p>
        </w:tc>
        <w:tc>
          <w:tcPr>
            <w:tcW w:w="2126" w:type="dxa"/>
          </w:tcPr>
          <w:p w:rsidR="00423F8C" w:rsidRPr="00423F8C" w:rsidRDefault="00423F8C" w:rsidP="00423F8C">
            <w:pPr>
              <w:tabs>
                <w:tab w:val="left" w:pos="360"/>
              </w:tabs>
              <w:rPr>
                <w:color w:val="000000"/>
              </w:rPr>
            </w:pPr>
            <w:r w:rsidRPr="00423F8C">
              <w:rPr>
                <w:color w:val="000000"/>
              </w:rPr>
              <w:t>176 000,00</w:t>
            </w:r>
          </w:p>
        </w:tc>
      </w:tr>
    </w:tbl>
    <w:p w:rsidR="002E28DD" w:rsidRPr="00423F8C" w:rsidRDefault="002E28DD" w:rsidP="002E28DD">
      <w:pPr>
        <w:tabs>
          <w:tab w:val="left" w:pos="360"/>
        </w:tabs>
        <w:jc w:val="both"/>
        <w:rPr>
          <w:color w:val="000000"/>
        </w:rPr>
      </w:pPr>
    </w:p>
    <w:p w:rsidR="00017C48" w:rsidRPr="00820319" w:rsidRDefault="00017C48" w:rsidP="00703C43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</w:pPr>
      <w:r w:rsidRPr="00423F8C">
        <w:t>Победителем торгов №</w:t>
      </w:r>
      <w:r w:rsidR="007D04F8" w:rsidRPr="00423F8C">
        <w:t>4</w:t>
      </w:r>
      <w:r w:rsidRPr="00423F8C">
        <w:t>-20</w:t>
      </w:r>
      <w:r w:rsidR="0059310A" w:rsidRPr="00423F8C">
        <w:t>20</w:t>
      </w:r>
      <w:r w:rsidRPr="00423F8C">
        <w:t xml:space="preserve"> по продаже имущества </w:t>
      </w:r>
      <w:r w:rsidR="00E44DCD" w:rsidRPr="00423F8C">
        <w:t>на открытом аукционе</w:t>
      </w:r>
      <w:r w:rsidRPr="00423F8C">
        <w:t xml:space="preserve"> в электронной форме </w:t>
      </w:r>
      <w:r w:rsidR="002E28DD" w:rsidRPr="00423F8C">
        <w:t>в отношении</w:t>
      </w:r>
      <w:r w:rsidR="002E28DD" w:rsidRPr="003F5559">
        <w:t xml:space="preserve"> лота №</w:t>
      </w:r>
      <w:r w:rsidR="00423F8C">
        <w:t>6</w:t>
      </w:r>
      <w:r w:rsidR="002E28DD" w:rsidRPr="003F5559">
        <w:t xml:space="preserve"> </w:t>
      </w:r>
      <w:r w:rsidRPr="003F5559">
        <w:t xml:space="preserve">(процедура </w:t>
      </w:r>
      <w:r w:rsidR="007D04F8" w:rsidRPr="003F5559">
        <w:t>178fz260220000</w:t>
      </w:r>
      <w:r w:rsidR="00423F8C">
        <w:t>19</w:t>
      </w:r>
      <w:r w:rsidRPr="003F5559">
        <w:t xml:space="preserve">) признан участник с порядковым номером </w:t>
      </w:r>
      <w:r w:rsidR="009B4F97">
        <w:t>438494</w:t>
      </w:r>
      <w:r w:rsidRPr="003F5559">
        <w:t xml:space="preserve"> </w:t>
      </w:r>
      <w:r w:rsidR="0059310A" w:rsidRPr="003F5559">
        <w:t>–</w:t>
      </w:r>
      <w:r w:rsidRPr="003F5559">
        <w:t xml:space="preserve"> </w:t>
      </w:r>
      <w:r w:rsidR="00190771">
        <w:t>Сайдашев</w:t>
      </w:r>
      <w:r w:rsidR="00190771" w:rsidRPr="00190771">
        <w:t xml:space="preserve"> </w:t>
      </w:r>
      <w:r w:rsidR="00190771">
        <w:t xml:space="preserve">Рафаэль </w:t>
      </w:r>
      <w:proofErr w:type="spellStart"/>
      <w:r w:rsidR="00190771">
        <w:t>Равилевич</w:t>
      </w:r>
      <w:proofErr w:type="spellEnd"/>
      <w:r w:rsidRPr="003F5559">
        <w:t>, предложивший наибольшую цену лота в</w:t>
      </w:r>
      <w:r>
        <w:t xml:space="preserve"> размере </w:t>
      </w:r>
      <w:r w:rsidR="009B4F97">
        <w:t>1 188</w:t>
      </w:r>
      <w:r>
        <w:t> 000,00 (</w:t>
      </w:r>
      <w:r w:rsidR="009B4F97">
        <w:t>один миллион сто восемьдесят восемь</w:t>
      </w:r>
      <w:r w:rsidR="0059310A">
        <w:t xml:space="preserve"> </w:t>
      </w:r>
      <w:r>
        <w:t>тысяч) рублей</w:t>
      </w:r>
      <w:r w:rsidR="00496E9D">
        <w:t xml:space="preserve"> 00 копеек</w:t>
      </w:r>
      <w:r>
        <w:t xml:space="preserve">. </w:t>
      </w:r>
      <w:r w:rsidR="00190771">
        <w:t>Участник продажи, сделавший предпоследнее предложение о цене</w:t>
      </w:r>
      <w:r w:rsidR="009B4F97">
        <w:t xml:space="preserve">, </w:t>
      </w:r>
      <w:proofErr w:type="spellStart"/>
      <w:r w:rsidR="009B4F97">
        <w:t>Безбенко</w:t>
      </w:r>
      <w:proofErr w:type="spellEnd"/>
      <w:r w:rsidR="009B4F97">
        <w:t xml:space="preserve"> Александр Николаевич. </w:t>
      </w:r>
    </w:p>
    <w:p w:rsidR="00017C48" w:rsidRPr="00820319" w:rsidRDefault="00017C48" w:rsidP="00703C43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</w:pPr>
      <w:r w:rsidRPr="00820319">
        <w:t xml:space="preserve">Протокол </w:t>
      </w:r>
      <w:r w:rsidR="00423F8C">
        <w:t xml:space="preserve">об </w:t>
      </w:r>
      <w:r w:rsidRPr="00820319">
        <w:t>итог</w:t>
      </w:r>
      <w:r w:rsidR="00423F8C">
        <w:t>ах</w:t>
      </w:r>
      <w:r w:rsidRPr="00820319">
        <w:t xml:space="preserve"> </w:t>
      </w:r>
      <w:r w:rsidR="00E44DCD">
        <w:t xml:space="preserve">торгов </w:t>
      </w:r>
      <w:r w:rsidRPr="00820319">
        <w:t>является документом, удостоверяющим право победителя на заключение договора купли-продажи.</w:t>
      </w:r>
    </w:p>
    <w:p w:rsidR="00017C48" w:rsidRPr="00820319" w:rsidRDefault="0059310A" w:rsidP="00017C48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820319">
        <w:rPr>
          <w:bCs/>
        </w:rPr>
        <w:t>В течение 5 (пяти) рабочих дней</w:t>
      </w:r>
      <w:r w:rsidRPr="00820319">
        <w:t xml:space="preserve"> с  даты подведения итогов </w:t>
      </w:r>
      <w:r w:rsidR="00017C48" w:rsidRPr="00820319">
        <w:t>с победителем торгов заключается договор купли-продажи имущества.</w:t>
      </w:r>
    </w:p>
    <w:p w:rsidR="009B784E" w:rsidRPr="009B784E" w:rsidRDefault="00017C48" w:rsidP="00017C48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820319">
        <w:t xml:space="preserve">При уклонении или отказе победителя торгов от заключения в установленный срок договора купли-продажи результаты торгов по продаже имущества </w:t>
      </w:r>
      <w:r w:rsidR="0059310A" w:rsidRPr="00820319">
        <w:t>на открытом аукционе</w:t>
      </w:r>
      <w:r w:rsidRPr="00820319">
        <w:t xml:space="preserve"> аннулируются Продавцом</w:t>
      </w:r>
      <w:r>
        <w:t xml:space="preserve"> торгов. При этом победитель торгов утрачивает право на заключение указанного договора, а задаток ему не возвращается.</w:t>
      </w:r>
    </w:p>
    <w:p w:rsidR="00703C43" w:rsidRPr="00703C43" w:rsidRDefault="009B784E" w:rsidP="00EB2A9C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>
        <w:t>П</w:t>
      </w:r>
      <w:r w:rsidR="00EB2A9C">
        <w:t xml:space="preserve">ротокол </w:t>
      </w:r>
      <w:r w:rsidR="007D04F8">
        <w:t>об итогах торгов</w:t>
      </w:r>
      <w:r>
        <w:t xml:space="preserve"> будет размещен</w:t>
      </w:r>
      <w:r w:rsidR="00EB2A9C">
        <w:t xml:space="preserve"> на сайт</w:t>
      </w:r>
      <w:r>
        <w:t>е</w:t>
      </w:r>
      <w:r w:rsidR="00EB2A9C">
        <w:t xml:space="preserve"> Единой электронной торговой площадки по адресу </w:t>
      </w:r>
      <w:hyperlink w:anchor="http://178fz.roseltorg.ru" w:history="1">
        <w:r w:rsidR="00EB2A9C">
          <w:t>http://178fz.roseltorg.ru</w:t>
        </w:r>
      </w:hyperlink>
      <w:r w:rsidR="00EB2A9C">
        <w:t xml:space="preserve">, </w:t>
      </w:r>
      <w:r w:rsidR="00EB2A9C" w:rsidRPr="00196E83">
        <w:t>официальн</w:t>
      </w:r>
      <w:r>
        <w:t>ом</w:t>
      </w:r>
      <w:r w:rsidR="00EB2A9C" w:rsidRPr="00196E83">
        <w:t xml:space="preserve"> сайт</w:t>
      </w:r>
      <w:r>
        <w:t>е</w:t>
      </w:r>
      <w:r w:rsidR="00EB2A9C" w:rsidRPr="00196E83">
        <w:t xml:space="preserve"> торгов </w:t>
      </w:r>
      <w:hyperlink r:id="rId5" w:history="1">
        <w:r w:rsidR="00EB2A9C" w:rsidRPr="00196E83">
          <w:rPr>
            <w:rStyle w:val="a5"/>
            <w:color w:val="auto"/>
            <w:u w:val="none"/>
            <w:lang w:val="en-US"/>
          </w:rPr>
          <w:t>http</w:t>
        </w:r>
        <w:r w:rsidR="00EB2A9C" w:rsidRPr="00196E83">
          <w:rPr>
            <w:rStyle w:val="a5"/>
            <w:color w:val="auto"/>
            <w:u w:val="none"/>
          </w:rPr>
          <w:t>://</w:t>
        </w:r>
        <w:r w:rsidR="00EB2A9C" w:rsidRPr="00196E83">
          <w:rPr>
            <w:rStyle w:val="a5"/>
            <w:color w:val="auto"/>
            <w:u w:val="none"/>
            <w:lang w:val="en-US"/>
          </w:rPr>
          <w:t>torgi</w:t>
        </w:r>
        <w:r w:rsidR="00EB2A9C" w:rsidRPr="00196E83">
          <w:rPr>
            <w:rStyle w:val="a5"/>
            <w:color w:val="auto"/>
            <w:u w:val="none"/>
          </w:rPr>
          <w:t>.</w:t>
        </w:r>
        <w:r w:rsidR="00EB2A9C" w:rsidRPr="00196E83">
          <w:rPr>
            <w:rStyle w:val="a5"/>
            <w:color w:val="auto"/>
            <w:u w:val="none"/>
            <w:lang w:val="en-US"/>
          </w:rPr>
          <w:t>gov</w:t>
        </w:r>
        <w:r w:rsidR="00EB2A9C" w:rsidRPr="00196E83">
          <w:rPr>
            <w:rStyle w:val="a5"/>
            <w:color w:val="auto"/>
            <w:u w:val="none"/>
          </w:rPr>
          <w:t>.</w:t>
        </w:r>
        <w:r w:rsidR="00EB2A9C" w:rsidRPr="00196E83">
          <w:rPr>
            <w:rStyle w:val="a5"/>
            <w:color w:val="auto"/>
            <w:u w:val="none"/>
            <w:lang w:val="en-US"/>
          </w:rPr>
          <w:t>ru</w:t>
        </w:r>
      </w:hyperlink>
      <w:r w:rsidR="00EB2A9C" w:rsidRPr="00196E83">
        <w:t>, на сайт</w:t>
      </w:r>
      <w:r>
        <w:t>ах</w:t>
      </w:r>
      <w:r w:rsidR="00EB2A9C" w:rsidRPr="00196E83">
        <w:t xml:space="preserve"> продавца </w:t>
      </w:r>
      <w:hyperlink r:id="rId6" w:history="1">
        <w:r w:rsidR="00EB2A9C" w:rsidRPr="00196E83">
          <w:rPr>
            <w:rStyle w:val="a5"/>
            <w:color w:val="auto"/>
            <w:u w:val="none"/>
            <w:lang w:val="en-US"/>
          </w:rPr>
          <w:t>www</w:t>
        </w:r>
        <w:r w:rsidR="00EB2A9C" w:rsidRPr="00196E83">
          <w:rPr>
            <w:rStyle w:val="a5"/>
            <w:color w:val="auto"/>
            <w:u w:val="none"/>
          </w:rPr>
          <w:t>.</w:t>
        </w:r>
        <w:r w:rsidR="00EB2A9C" w:rsidRPr="00196E83">
          <w:rPr>
            <w:rStyle w:val="a5"/>
            <w:color w:val="auto"/>
            <w:u w:val="none"/>
            <w:lang w:val="en-US"/>
          </w:rPr>
          <w:t>admtyumen</w:t>
        </w:r>
        <w:r w:rsidR="00EB2A9C" w:rsidRPr="00196E83">
          <w:rPr>
            <w:rStyle w:val="a5"/>
            <w:color w:val="auto"/>
            <w:u w:val="none"/>
          </w:rPr>
          <w:t>.</w:t>
        </w:r>
        <w:r w:rsidR="00EB2A9C" w:rsidRPr="00196E83">
          <w:rPr>
            <w:rStyle w:val="a5"/>
            <w:color w:val="auto"/>
            <w:u w:val="none"/>
            <w:lang w:val="en-US"/>
          </w:rPr>
          <w:t>ru</w:t>
        </w:r>
      </w:hyperlink>
      <w:r w:rsidR="00EB2A9C" w:rsidRPr="00196E83">
        <w:t xml:space="preserve">, </w:t>
      </w:r>
      <w:hyperlink r:id="rId7" w:history="1">
        <w:r w:rsidR="00EB2A9C" w:rsidRPr="00196E83">
          <w:rPr>
            <w:rStyle w:val="a5"/>
            <w:color w:val="auto"/>
            <w:u w:val="none"/>
            <w:lang w:val="en-US"/>
          </w:rPr>
          <w:t>www</w:t>
        </w:r>
        <w:r w:rsidR="00EB2A9C" w:rsidRPr="00196E83">
          <w:rPr>
            <w:rStyle w:val="a5"/>
            <w:color w:val="auto"/>
            <w:u w:val="none"/>
          </w:rPr>
          <w:t>.</w:t>
        </w:r>
        <w:proofErr w:type="spellStart"/>
        <w:r w:rsidR="00EB2A9C" w:rsidRPr="00196E83">
          <w:rPr>
            <w:rStyle w:val="a5"/>
            <w:color w:val="auto"/>
            <w:u w:val="none"/>
            <w:lang w:val="en-US"/>
          </w:rPr>
          <w:t>yurga</w:t>
        </w:r>
        <w:proofErr w:type="spellEnd"/>
        <w:r w:rsidR="00EB2A9C" w:rsidRPr="00196E83">
          <w:rPr>
            <w:rStyle w:val="a5"/>
            <w:color w:val="auto"/>
            <w:u w:val="none"/>
          </w:rPr>
          <w:t>.</w:t>
        </w:r>
        <w:proofErr w:type="spellStart"/>
        <w:r w:rsidR="00EB2A9C" w:rsidRPr="00196E83">
          <w:rPr>
            <w:rStyle w:val="a5"/>
            <w:color w:val="auto"/>
            <w:u w:val="none"/>
            <w:lang w:val="en-US"/>
          </w:rPr>
          <w:t>admtyumen</w:t>
        </w:r>
        <w:proofErr w:type="spellEnd"/>
        <w:r w:rsidR="00EB2A9C" w:rsidRPr="00196E83">
          <w:rPr>
            <w:rStyle w:val="a5"/>
            <w:color w:val="auto"/>
            <w:u w:val="none"/>
          </w:rPr>
          <w:t>.</w:t>
        </w:r>
        <w:proofErr w:type="spellStart"/>
        <w:r w:rsidR="00EB2A9C" w:rsidRPr="00196E83">
          <w:rPr>
            <w:rStyle w:val="a5"/>
            <w:color w:val="auto"/>
            <w:u w:val="none"/>
            <w:lang w:val="en-US"/>
          </w:rPr>
          <w:t>ru</w:t>
        </w:r>
        <w:proofErr w:type="spellEnd"/>
      </w:hyperlink>
      <w:r w:rsidR="00EB2A9C">
        <w:t xml:space="preserve">. </w:t>
      </w:r>
    </w:p>
    <w:p w:rsidR="00E0239A" w:rsidRDefault="00E0239A" w:rsidP="00E0239A">
      <w:pPr>
        <w:ind w:left="284"/>
        <w:jc w:val="both"/>
      </w:pPr>
    </w:p>
    <w:p w:rsidR="007D04F8" w:rsidRPr="00500C6D" w:rsidRDefault="007D04F8" w:rsidP="007D04F8">
      <w:pPr>
        <w:pStyle w:val="a6"/>
        <w:ind w:hanging="720"/>
        <w:jc w:val="both"/>
        <w:rPr>
          <w:color w:val="000000"/>
        </w:rPr>
      </w:pPr>
      <w:r w:rsidRPr="00500C6D">
        <w:rPr>
          <w:color w:val="000000"/>
        </w:rPr>
        <w:t>Председатель комиссии: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102"/>
        <w:gridCol w:w="566"/>
        <w:gridCol w:w="2834"/>
      </w:tblGrid>
      <w:tr w:rsidR="007D04F8" w:rsidTr="00DC3766">
        <w:tc>
          <w:tcPr>
            <w:tcW w:w="510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1. Давыдов Александр Анатольевич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D04F8" w:rsidTr="00DC376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7D04F8" w:rsidRPr="007E6768" w:rsidRDefault="007D04F8" w:rsidP="00DC376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E6768">
              <w:rPr>
                <w:color w:val="000000"/>
                <w:sz w:val="20"/>
                <w:szCs w:val="20"/>
              </w:rPr>
              <w:t>(подпись)</w:t>
            </w:r>
          </w:p>
        </w:tc>
      </w:tr>
    </w:tbl>
    <w:p w:rsidR="007D04F8" w:rsidRPr="00500C6D" w:rsidRDefault="007D04F8" w:rsidP="007D04F8">
      <w:pPr>
        <w:pStyle w:val="a6"/>
        <w:widowControl w:val="0"/>
        <w:autoSpaceDE w:val="0"/>
        <w:autoSpaceDN w:val="0"/>
        <w:adjustRightInd w:val="0"/>
        <w:ind w:hanging="720"/>
        <w:rPr>
          <w:color w:val="000000"/>
        </w:rPr>
      </w:pPr>
      <w:r w:rsidRPr="00500C6D">
        <w:rPr>
          <w:color w:val="000000"/>
        </w:rPr>
        <w:t>Заместитель председателя: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102"/>
        <w:gridCol w:w="566"/>
        <w:gridCol w:w="2834"/>
      </w:tblGrid>
      <w:tr w:rsidR="007D04F8" w:rsidTr="00DC3766">
        <w:tc>
          <w:tcPr>
            <w:tcW w:w="510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2. Пуценко Андрей Иванович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D04F8" w:rsidRPr="007E6768" w:rsidTr="00DC376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7D04F8" w:rsidRPr="007E6768" w:rsidRDefault="007D04F8" w:rsidP="00DC376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E6768">
              <w:rPr>
                <w:color w:val="000000"/>
                <w:sz w:val="20"/>
                <w:szCs w:val="20"/>
              </w:rPr>
              <w:t>(подпись)</w:t>
            </w:r>
          </w:p>
        </w:tc>
      </w:tr>
    </w:tbl>
    <w:p w:rsidR="007D04F8" w:rsidRPr="00500C6D" w:rsidRDefault="007D04F8" w:rsidP="007D04F8">
      <w:pPr>
        <w:pStyle w:val="a6"/>
        <w:widowControl w:val="0"/>
        <w:autoSpaceDE w:val="0"/>
        <w:autoSpaceDN w:val="0"/>
        <w:adjustRightInd w:val="0"/>
        <w:ind w:hanging="720"/>
        <w:rPr>
          <w:color w:val="000000"/>
        </w:rPr>
      </w:pPr>
      <w:r w:rsidRPr="00500C6D">
        <w:rPr>
          <w:color w:val="000000"/>
        </w:rPr>
        <w:t>Секретарь: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102"/>
        <w:gridCol w:w="566"/>
        <w:gridCol w:w="2834"/>
      </w:tblGrid>
      <w:tr w:rsidR="007D04F8" w:rsidTr="00DC3766">
        <w:tc>
          <w:tcPr>
            <w:tcW w:w="510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3. Попова Ирина Анатольевна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D04F8" w:rsidRPr="007E6768" w:rsidTr="00DC376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7D04F8" w:rsidRPr="007E6768" w:rsidRDefault="007D04F8" w:rsidP="00DC376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E6768">
              <w:rPr>
                <w:color w:val="000000"/>
                <w:sz w:val="20"/>
                <w:szCs w:val="20"/>
              </w:rPr>
              <w:t>(подпись)</w:t>
            </w:r>
          </w:p>
        </w:tc>
      </w:tr>
    </w:tbl>
    <w:p w:rsidR="007D04F8" w:rsidRDefault="007D04F8" w:rsidP="007D04F8">
      <w:pPr>
        <w:pStyle w:val="a6"/>
        <w:widowControl w:val="0"/>
        <w:autoSpaceDE w:val="0"/>
        <w:autoSpaceDN w:val="0"/>
        <w:adjustRightInd w:val="0"/>
        <w:ind w:hanging="720"/>
        <w:rPr>
          <w:color w:val="000000"/>
        </w:rPr>
      </w:pPr>
      <w:r w:rsidRPr="00500C6D">
        <w:rPr>
          <w:color w:val="000000"/>
        </w:rPr>
        <w:t>Члены комиссии: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102"/>
        <w:gridCol w:w="566"/>
        <w:gridCol w:w="2834"/>
      </w:tblGrid>
      <w:tr w:rsidR="007D04F8" w:rsidTr="00DC3766"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04F8" w:rsidRPr="005232C3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5232C3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Братенкова Ирина Александровна 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D04F8" w:rsidRPr="00443A34" w:rsidTr="00DC3766">
        <w:tc>
          <w:tcPr>
            <w:tcW w:w="5102" w:type="dxa"/>
            <w:tcBorders>
              <w:top w:val="single" w:sz="4" w:space="0" w:color="auto"/>
              <w:left w:val="nil"/>
              <w:right w:val="nil"/>
            </w:tcBorders>
          </w:tcPr>
          <w:p w:rsidR="007D04F8" w:rsidRPr="005232C3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nil"/>
              <w:right w:val="nil"/>
            </w:tcBorders>
          </w:tcPr>
          <w:p w:rsidR="007D04F8" w:rsidRPr="00965615" w:rsidRDefault="007D04F8" w:rsidP="00DC376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65615">
              <w:rPr>
                <w:color w:val="000000"/>
                <w:sz w:val="20"/>
                <w:szCs w:val="20"/>
              </w:rPr>
              <w:t>(подпись)</w:t>
            </w:r>
          </w:p>
        </w:tc>
      </w:tr>
      <w:tr w:rsidR="007D04F8" w:rsidTr="00DC3766">
        <w:tc>
          <w:tcPr>
            <w:tcW w:w="5102" w:type="dxa"/>
            <w:tcBorders>
              <w:left w:val="nil"/>
              <w:bottom w:val="single" w:sz="4" w:space="0" w:color="auto"/>
              <w:right w:val="nil"/>
            </w:tcBorders>
          </w:tcPr>
          <w:p w:rsidR="007D04F8" w:rsidRPr="005232C3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5232C3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Рычагова Татьяна Евгеньевна 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4" w:type="dxa"/>
            <w:tcBorders>
              <w:left w:val="nil"/>
              <w:bottom w:val="single" w:sz="4" w:space="0" w:color="auto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D04F8" w:rsidRPr="00443A34" w:rsidTr="00DC3766">
        <w:tc>
          <w:tcPr>
            <w:tcW w:w="5102" w:type="dxa"/>
            <w:tcBorders>
              <w:top w:val="single" w:sz="4" w:space="0" w:color="auto"/>
              <w:left w:val="nil"/>
              <w:right w:val="nil"/>
            </w:tcBorders>
          </w:tcPr>
          <w:p w:rsidR="007D04F8" w:rsidRPr="005232C3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D04F8" w:rsidRDefault="007D04F8" w:rsidP="00DC376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nil"/>
              <w:right w:val="nil"/>
            </w:tcBorders>
          </w:tcPr>
          <w:p w:rsidR="007D04F8" w:rsidRPr="00443A34" w:rsidRDefault="007D04F8" w:rsidP="00DC376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43A34">
              <w:rPr>
                <w:color w:val="000000"/>
                <w:sz w:val="20"/>
                <w:szCs w:val="20"/>
              </w:rPr>
              <w:t>(подпись)</w:t>
            </w:r>
          </w:p>
        </w:tc>
      </w:tr>
    </w:tbl>
    <w:p w:rsidR="00EC697D" w:rsidRDefault="00514317">
      <w:r>
        <w:t>10</w:t>
      </w:r>
      <w:r w:rsidR="00536914">
        <w:t>ч.</w:t>
      </w:r>
      <w:r>
        <w:t>10</w:t>
      </w:r>
      <w:r w:rsidR="00536914">
        <w:t>мин</w:t>
      </w:r>
      <w:r w:rsidR="00A6495E">
        <w:t>.</w:t>
      </w:r>
    </w:p>
    <w:sectPr w:rsidR="00EC697D" w:rsidSect="00196E83">
      <w:pgSz w:w="11906" w:h="16838" w:code="9"/>
      <w:pgMar w:top="79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367A0"/>
    <w:multiLevelType w:val="hybridMultilevel"/>
    <w:tmpl w:val="58C04892"/>
    <w:lvl w:ilvl="0" w:tplc="BFE43A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3595D"/>
    <w:multiLevelType w:val="hybridMultilevel"/>
    <w:tmpl w:val="9092B1C8"/>
    <w:lvl w:ilvl="0" w:tplc="D196FF2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9963A2"/>
    <w:multiLevelType w:val="hybridMultilevel"/>
    <w:tmpl w:val="6ED8F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1E703F"/>
    <w:multiLevelType w:val="hybridMultilevel"/>
    <w:tmpl w:val="10A28BD8"/>
    <w:lvl w:ilvl="0" w:tplc="6C9AD0AA">
      <w:start w:val="2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F1C6D8A">
      <w:start w:val="1"/>
      <w:numFmt w:val="decimal"/>
      <w:lvlText w:val="12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DFFA2C88">
      <w:numFmt w:val="none"/>
      <w:lvlText w:val=""/>
      <w:lvlJc w:val="left"/>
      <w:pPr>
        <w:tabs>
          <w:tab w:val="num" w:pos="360"/>
        </w:tabs>
      </w:pPr>
    </w:lvl>
    <w:lvl w:ilvl="3" w:tplc="A3384536">
      <w:numFmt w:val="none"/>
      <w:lvlText w:val=""/>
      <w:lvlJc w:val="left"/>
      <w:pPr>
        <w:tabs>
          <w:tab w:val="num" w:pos="360"/>
        </w:tabs>
      </w:pPr>
    </w:lvl>
    <w:lvl w:ilvl="4" w:tplc="ADE26C6C">
      <w:numFmt w:val="none"/>
      <w:lvlText w:val=""/>
      <w:lvlJc w:val="left"/>
      <w:pPr>
        <w:tabs>
          <w:tab w:val="num" w:pos="360"/>
        </w:tabs>
      </w:pPr>
    </w:lvl>
    <w:lvl w:ilvl="5" w:tplc="ED50A5FE">
      <w:numFmt w:val="none"/>
      <w:lvlText w:val=""/>
      <w:lvlJc w:val="left"/>
      <w:pPr>
        <w:tabs>
          <w:tab w:val="num" w:pos="360"/>
        </w:tabs>
      </w:pPr>
    </w:lvl>
    <w:lvl w:ilvl="6" w:tplc="73CCD31A">
      <w:numFmt w:val="none"/>
      <w:lvlText w:val=""/>
      <w:lvlJc w:val="left"/>
      <w:pPr>
        <w:tabs>
          <w:tab w:val="num" w:pos="360"/>
        </w:tabs>
      </w:pPr>
    </w:lvl>
    <w:lvl w:ilvl="7" w:tplc="2182BDD8">
      <w:numFmt w:val="none"/>
      <w:lvlText w:val=""/>
      <w:lvlJc w:val="left"/>
      <w:pPr>
        <w:tabs>
          <w:tab w:val="num" w:pos="360"/>
        </w:tabs>
      </w:pPr>
    </w:lvl>
    <w:lvl w:ilvl="8" w:tplc="B3C2C2D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D030682"/>
    <w:multiLevelType w:val="hybridMultilevel"/>
    <w:tmpl w:val="0B4CB7E6"/>
    <w:lvl w:ilvl="0" w:tplc="27BA75A8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102A6B"/>
    <w:multiLevelType w:val="hybridMultilevel"/>
    <w:tmpl w:val="8A1245D2"/>
    <w:lvl w:ilvl="0" w:tplc="03DA326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6"/>
        <w:szCs w:val="26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4039D7"/>
    <w:multiLevelType w:val="hybridMultilevel"/>
    <w:tmpl w:val="E870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0C6D"/>
    <w:rsid w:val="00017C48"/>
    <w:rsid w:val="0002583A"/>
    <w:rsid w:val="00057425"/>
    <w:rsid w:val="00087463"/>
    <w:rsid w:val="000B273C"/>
    <w:rsid w:val="0011750E"/>
    <w:rsid w:val="00190771"/>
    <w:rsid w:val="00196E83"/>
    <w:rsid w:val="001E4579"/>
    <w:rsid w:val="002126FD"/>
    <w:rsid w:val="00216BB7"/>
    <w:rsid w:val="00296FAC"/>
    <w:rsid w:val="002D249D"/>
    <w:rsid w:val="002D4FFC"/>
    <w:rsid w:val="002E28DD"/>
    <w:rsid w:val="00376AE6"/>
    <w:rsid w:val="003C2175"/>
    <w:rsid w:val="003F2239"/>
    <w:rsid w:val="003F5559"/>
    <w:rsid w:val="00423F8C"/>
    <w:rsid w:val="00496E9D"/>
    <w:rsid w:val="00500C6D"/>
    <w:rsid w:val="00514317"/>
    <w:rsid w:val="00536914"/>
    <w:rsid w:val="00574586"/>
    <w:rsid w:val="0059310A"/>
    <w:rsid w:val="005D0D9C"/>
    <w:rsid w:val="006753EE"/>
    <w:rsid w:val="0069395A"/>
    <w:rsid w:val="006E2FB2"/>
    <w:rsid w:val="00703C43"/>
    <w:rsid w:val="0077774E"/>
    <w:rsid w:val="007A2D43"/>
    <w:rsid w:val="007C7DB5"/>
    <w:rsid w:val="007D04F8"/>
    <w:rsid w:val="00820319"/>
    <w:rsid w:val="00871B9D"/>
    <w:rsid w:val="009B4F97"/>
    <w:rsid w:val="009B784E"/>
    <w:rsid w:val="009D7856"/>
    <w:rsid w:val="00A465DA"/>
    <w:rsid w:val="00A6495E"/>
    <w:rsid w:val="00A768B9"/>
    <w:rsid w:val="00AD045F"/>
    <w:rsid w:val="00B470CC"/>
    <w:rsid w:val="00BB5948"/>
    <w:rsid w:val="00BE43A8"/>
    <w:rsid w:val="00C50B13"/>
    <w:rsid w:val="00CC0722"/>
    <w:rsid w:val="00CE0032"/>
    <w:rsid w:val="00E0239A"/>
    <w:rsid w:val="00E44DCD"/>
    <w:rsid w:val="00E934B4"/>
    <w:rsid w:val="00EB2A9C"/>
    <w:rsid w:val="00EC697D"/>
    <w:rsid w:val="00ED4C36"/>
    <w:rsid w:val="00FE7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0C6D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500C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basedOn w:val="a0"/>
    <w:rsid w:val="00500C6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00C6D"/>
    <w:pPr>
      <w:ind w:left="720"/>
      <w:contextualSpacing/>
    </w:pPr>
  </w:style>
  <w:style w:type="paragraph" w:styleId="2">
    <w:name w:val="Body Text 2"/>
    <w:basedOn w:val="a"/>
    <w:link w:val="20"/>
    <w:rsid w:val="00E0239A"/>
    <w:pPr>
      <w:jc w:val="center"/>
    </w:pPr>
  </w:style>
  <w:style w:type="character" w:customStyle="1" w:styleId="20">
    <w:name w:val="Основной текст 2 Знак"/>
    <w:basedOn w:val="a0"/>
    <w:link w:val="2"/>
    <w:rsid w:val="00E02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urga.admtyume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tyumen.ru" TargetMode="External"/><Relationship Id="rId5" Type="http://schemas.openxmlformats.org/officeDocument/2006/relationships/hyperlink" Target="http://torgi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Ирина Анатольевна</dc:creator>
  <cp:lastModifiedBy>Попова Ирина Анатольевна</cp:lastModifiedBy>
  <cp:revision>24</cp:revision>
  <cp:lastPrinted>2020-03-30T04:53:00Z</cp:lastPrinted>
  <dcterms:created xsi:type="dcterms:W3CDTF">2019-10-15T06:33:00Z</dcterms:created>
  <dcterms:modified xsi:type="dcterms:W3CDTF">2020-03-30T05:53:00Z</dcterms:modified>
</cp:coreProperties>
</file>